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AE08" w14:textId="77777777" w:rsidR="00BE345D" w:rsidRDefault="00BE345D"/>
    <w:p w14:paraId="0B1E3197" w14:textId="77777777" w:rsidR="00BE345D" w:rsidRPr="00BE345D" w:rsidRDefault="00BE345D" w:rsidP="00BE345D">
      <w:pPr>
        <w:jc w:val="center"/>
        <w:rPr>
          <w:b/>
          <w:sz w:val="28"/>
          <w:szCs w:val="28"/>
        </w:rPr>
      </w:pPr>
      <w:r w:rsidRPr="00BE345D">
        <w:rPr>
          <w:b/>
          <w:sz w:val="28"/>
          <w:szCs w:val="28"/>
        </w:rPr>
        <w:t>Nyilatkozat a csomagolási termékdíj hatálya alá tartozó termékek nem csomagolási célra történő felhasználásáról</w:t>
      </w:r>
    </w:p>
    <w:p w14:paraId="206128AD" w14:textId="6F769320" w:rsidR="00BE345D" w:rsidRDefault="005A0176" w:rsidP="00BE345D">
      <w:pPr>
        <w:jc w:val="center"/>
      </w:pPr>
      <w:r>
        <w:t>(</w:t>
      </w:r>
      <w:r w:rsidR="00BE345D">
        <w:t>2011. évi LXXXV. Törvény és a 343/2011. (XII.29.)</w:t>
      </w:r>
      <w:r>
        <w:t xml:space="preserve"> </w:t>
      </w:r>
      <w:r w:rsidR="00BE345D">
        <w:t>Korm. rendelet szabályozása alapján</w:t>
      </w:r>
      <w:r>
        <w:t>)</w:t>
      </w:r>
    </w:p>
    <w:p w14:paraId="4A623EE0" w14:textId="77777777" w:rsidR="00BE345D" w:rsidRDefault="00BE345D" w:rsidP="003B70B7">
      <w:pPr>
        <w:spacing w:after="0" w:line="240" w:lineRule="auto"/>
      </w:pPr>
      <w:r>
        <w:t xml:space="preserve">Cégnév: </w:t>
      </w:r>
      <w:r>
        <w:tab/>
      </w:r>
      <w:proofErr w:type="spellStart"/>
      <w:r>
        <w:t>VinkPlast</w:t>
      </w:r>
      <w:proofErr w:type="spellEnd"/>
      <w:r>
        <w:t xml:space="preserve"> Kft.</w:t>
      </w:r>
    </w:p>
    <w:p w14:paraId="361302E6" w14:textId="77777777" w:rsidR="00BE345D" w:rsidRDefault="00BE345D" w:rsidP="003B70B7">
      <w:pPr>
        <w:spacing w:after="0" w:line="240" w:lineRule="auto"/>
      </w:pPr>
      <w:r>
        <w:t>Cím:</w:t>
      </w:r>
      <w:r>
        <w:tab/>
      </w:r>
      <w:r>
        <w:tab/>
        <w:t xml:space="preserve">1222 Budapest, </w:t>
      </w:r>
      <w:proofErr w:type="spellStart"/>
      <w:r w:rsidR="008B7EA5">
        <w:t>Háros</w:t>
      </w:r>
      <w:proofErr w:type="spellEnd"/>
      <w:r w:rsidR="008B7EA5">
        <w:t xml:space="preserve"> u. 11</w:t>
      </w:r>
      <w:r>
        <w:t>.</w:t>
      </w:r>
    </w:p>
    <w:p w14:paraId="1262FE22" w14:textId="77777777" w:rsidR="00BE345D" w:rsidRDefault="00BE345D" w:rsidP="003B70B7">
      <w:pPr>
        <w:spacing w:after="0" w:line="240" w:lineRule="auto"/>
      </w:pPr>
      <w:r>
        <w:t>VPID:</w:t>
      </w:r>
      <w:r w:rsidR="001D6DD9">
        <w:tab/>
      </w:r>
      <w:r w:rsidR="001D6DD9">
        <w:tab/>
        <w:t>HU0000114756</w:t>
      </w:r>
    </w:p>
    <w:p w14:paraId="7ABC2A40" w14:textId="77777777" w:rsidR="003B70B7" w:rsidRDefault="003B70B7" w:rsidP="003B70B7">
      <w:pPr>
        <w:spacing w:after="0" w:line="240" w:lineRule="auto"/>
      </w:pPr>
      <w:r>
        <w:t>Adószám:</w:t>
      </w:r>
      <w:r>
        <w:tab/>
        <w:t>11929406-2-43</w:t>
      </w:r>
    </w:p>
    <w:p w14:paraId="1FADD988" w14:textId="77777777" w:rsidR="003B70B7" w:rsidRDefault="003B70B7" w:rsidP="003B70B7">
      <w:pPr>
        <w:spacing w:after="0" w:line="240" w:lineRule="auto"/>
      </w:pPr>
    </w:p>
    <w:p w14:paraId="6B7EE8AE" w14:textId="34A1D1BB" w:rsidR="00BE345D" w:rsidRDefault="00530AF1" w:rsidP="00BE345D">
      <w:r>
        <w:t>eladótól 20</w:t>
      </w:r>
      <w:r w:rsidR="00181A70">
        <w:t>2</w:t>
      </w:r>
      <w:r w:rsidR="00FE0A1C">
        <w:t>3</w:t>
      </w:r>
      <w:r w:rsidR="001D6DD9">
        <w:t xml:space="preserve">. január 01 - </w:t>
      </w:r>
      <w:r>
        <w:t>20</w:t>
      </w:r>
      <w:r w:rsidR="00181A70">
        <w:t>2</w:t>
      </w:r>
      <w:r w:rsidR="00FE0A1C">
        <w:t>3</w:t>
      </w:r>
      <w:r w:rsidR="00BE345D">
        <w:t>. december 31-ig megv</w:t>
      </w:r>
      <w:r w:rsidR="003B70B7">
        <w:t>ásárolt alábbi termékek</w:t>
      </w:r>
      <w:r w:rsidR="006076B6">
        <w:t>et</w:t>
      </w:r>
      <w:r w:rsidR="00BE345D">
        <w:t>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211"/>
        <w:gridCol w:w="3717"/>
      </w:tblGrid>
      <w:tr w:rsidR="003B70B7" w:rsidRPr="00BE345D" w14:paraId="3EE71996" w14:textId="77777777" w:rsidTr="003B70B7">
        <w:tc>
          <w:tcPr>
            <w:tcW w:w="5211" w:type="dxa"/>
          </w:tcPr>
          <w:p w14:paraId="7EB156D7" w14:textId="77777777" w:rsidR="003B70B7" w:rsidRPr="00BE345D" w:rsidRDefault="003B70B7" w:rsidP="00882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Termékek</w:t>
            </w:r>
          </w:p>
        </w:tc>
        <w:tc>
          <w:tcPr>
            <w:tcW w:w="3717" w:type="dxa"/>
          </w:tcPr>
          <w:p w14:paraId="745D6B37" w14:textId="77777777" w:rsidR="003B70B7" w:rsidRPr="00BE345D" w:rsidRDefault="003B70B7" w:rsidP="00882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CSK kód</w:t>
            </w:r>
          </w:p>
        </w:tc>
      </w:tr>
      <w:tr w:rsidR="003B70B7" w:rsidRPr="00BE345D" w14:paraId="6244F98F" w14:textId="77777777" w:rsidTr="003B70B7">
        <w:tc>
          <w:tcPr>
            <w:tcW w:w="5211" w:type="dxa"/>
          </w:tcPr>
          <w:p w14:paraId="42CD6C07" w14:textId="3E40980C" w:rsidR="003B70B7" w:rsidRPr="00BE345D" w:rsidRDefault="003B70B7" w:rsidP="00882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Ora</w:t>
            </w:r>
            <w:r w:rsidR="00CD53EC">
              <w:rPr>
                <w:rFonts w:asciiTheme="minorHAnsi" w:hAnsiTheme="minorHAnsi" w:cstheme="minorHAnsi"/>
                <w:sz w:val="22"/>
                <w:szCs w:val="22"/>
              </w:rPr>
              <w:t>fol</w:t>
            </w:r>
            <w:proofErr w:type="spellEnd"/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A0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0176">
              <w:rPr>
                <w:rFonts w:asciiTheme="minorHAnsi" w:hAnsiTheme="minorHAnsi" w:cstheme="minorHAnsi"/>
                <w:sz w:val="22"/>
                <w:szCs w:val="22"/>
              </w:rPr>
              <w:t>Guandong</w:t>
            </w:r>
            <w:proofErr w:type="spellEnd"/>
            <w:r w:rsidR="005A017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5A0176">
              <w:rPr>
                <w:rFonts w:asciiTheme="minorHAnsi" w:hAnsiTheme="minorHAnsi" w:cstheme="minorHAnsi"/>
                <w:sz w:val="22"/>
                <w:szCs w:val="22"/>
              </w:rPr>
              <w:t>Isee</w:t>
            </w:r>
            <w:proofErr w:type="spellEnd"/>
            <w:r w:rsidR="005A017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5A0176">
              <w:rPr>
                <w:rFonts w:asciiTheme="minorHAnsi" w:hAnsiTheme="minorHAnsi" w:cstheme="minorHAnsi"/>
                <w:sz w:val="22"/>
                <w:szCs w:val="22"/>
              </w:rPr>
              <w:t>Stahls</w:t>
            </w:r>
            <w:proofErr w:type="spellEnd"/>
            <w:r w:rsidR="005A017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Starflex</w:t>
            </w:r>
            <w:proofErr w:type="spellEnd"/>
            <w:r w:rsidRPr="00BE345D">
              <w:rPr>
                <w:rFonts w:asciiTheme="minorHAnsi" w:hAnsiTheme="minorHAnsi" w:cstheme="minorHAnsi"/>
                <w:sz w:val="22"/>
                <w:szCs w:val="22"/>
              </w:rPr>
              <w:t xml:space="preserve"> és egyéb gyártmányú plotterfóliák, applikációs fóliák, nyomtatható és lamináló anyagok</w:t>
            </w:r>
          </w:p>
        </w:tc>
        <w:tc>
          <w:tcPr>
            <w:tcW w:w="3717" w:type="dxa"/>
          </w:tcPr>
          <w:p w14:paraId="5DB62EE5" w14:textId="77777777" w:rsidR="003B70B7" w:rsidRPr="00BE345D" w:rsidRDefault="003B70B7" w:rsidP="00882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A03 3601</w:t>
            </w:r>
          </w:p>
          <w:p w14:paraId="3131E5AD" w14:textId="77777777" w:rsidR="003B70B7" w:rsidRPr="00BE345D" w:rsidRDefault="003B70B7" w:rsidP="00882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A22 3601</w:t>
            </w:r>
          </w:p>
        </w:tc>
      </w:tr>
      <w:tr w:rsidR="003B70B7" w:rsidRPr="00BE345D" w14:paraId="5B8B671B" w14:textId="77777777" w:rsidTr="003B70B7">
        <w:tc>
          <w:tcPr>
            <w:tcW w:w="5211" w:type="dxa"/>
          </w:tcPr>
          <w:p w14:paraId="0B26C961" w14:textId="42FB027D" w:rsidR="003B70B7" w:rsidRPr="00BE345D" w:rsidRDefault="003B70B7" w:rsidP="00882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45D">
              <w:rPr>
                <w:rFonts w:asciiTheme="minorHAnsi" w:hAnsiTheme="minorHAnsi" w:cstheme="minorHAnsi"/>
                <w:sz w:val="22"/>
                <w:szCs w:val="22"/>
              </w:rPr>
              <w:t xml:space="preserve">PE, </w:t>
            </w:r>
            <w:r w:rsidR="003249B3">
              <w:rPr>
                <w:rFonts w:asciiTheme="minorHAnsi" w:hAnsiTheme="minorHAnsi" w:cstheme="minorHAnsi"/>
                <w:sz w:val="22"/>
                <w:szCs w:val="22"/>
              </w:rPr>
              <w:t xml:space="preserve">PEHD, </w:t>
            </w:r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PP, PS, PVC, PC, A-</w:t>
            </w:r>
            <w:proofErr w:type="spellStart"/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Pet</w:t>
            </w:r>
            <w:proofErr w:type="spellEnd"/>
            <w:r w:rsidRPr="00BE345D">
              <w:rPr>
                <w:rFonts w:asciiTheme="minorHAnsi" w:hAnsiTheme="minorHAnsi" w:cstheme="minorHAnsi"/>
                <w:sz w:val="22"/>
                <w:szCs w:val="22"/>
              </w:rPr>
              <w:t xml:space="preserve">, POM C, PTFE, </w:t>
            </w:r>
            <w:r w:rsidR="003249B3">
              <w:rPr>
                <w:rFonts w:asciiTheme="minorHAnsi" w:hAnsiTheme="minorHAnsi" w:cstheme="minorHAnsi"/>
                <w:sz w:val="22"/>
                <w:szCs w:val="22"/>
              </w:rPr>
              <w:t xml:space="preserve">PA, </w:t>
            </w:r>
            <w:proofErr w:type="spellStart"/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Sustapeek</w:t>
            </w:r>
            <w:proofErr w:type="spellEnd"/>
            <w:r w:rsidRPr="00BE345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3249B3">
              <w:rPr>
                <w:rFonts w:asciiTheme="minorHAnsi" w:hAnsiTheme="minorHAnsi" w:cstheme="minorHAnsi"/>
                <w:sz w:val="22"/>
                <w:szCs w:val="22"/>
              </w:rPr>
              <w:t>Polivinil</w:t>
            </w:r>
            <w:proofErr w:type="spellEnd"/>
            <w:r w:rsidR="003249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249B3">
              <w:rPr>
                <w:rFonts w:asciiTheme="minorHAnsi" w:hAnsiTheme="minorHAnsi" w:cstheme="minorHAnsi"/>
                <w:sz w:val="22"/>
                <w:szCs w:val="22"/>
              </w:rPr>
              <w:t>acetál</w:t>
            </w:r>
            <w:proofErr w:type="spellEnd"/>
            <w:r w:rsidR="003249B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3249B3">
              <w:rPr>
                <w:rFonts w:asciiTheme="minorHAnsi" w:hAnsiTheme="minorHAnsi" w:cstheme="minorHAnsi"/>
                <w:sz w:val="22"/>
                <w:szCs w:val="22"/>
              </w:rPr>
              <w:t>Polivinil</w:t>
            </w:r>
            <w:proofErr w:type="spellEnd"/>
            <w:r w:rsidR="003249B3">
              <w:rPr>
                <w:rFonts w:asciiTheme="minorHAnsi" w:hAnsiTheme="minorHAnsi" w:cstheme="minorHAnsi"/>
                <w:sz w:val="22"/>
                <w:szCs w:val="22"/>
              </w:rPr>
              <w:t xml:space="preserve"> alkohol, </w:t>
            </w:r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Akril, SAN lemezek és táblák</w:t>
            </w:r>
            <w:r w:rsidR="003249B3">
              <w:rPr>
                <w:rFonts w:asciiTheme="minorHAnsi" w:hAnsiTheme="minorHAnsi" w:cstheme="minorHAnsi"/>
                <w:sz w:val="22"/>
                <w:szCs w:val="22"/>
              </w:rPr>
              <w:t>, külföldről behozott csomagolás műanyag összetevője</w:t>
            </w:r>
          </w:p>
        </w:tc>
        <w:tc>
          <w:tcPr>
            <w:tcW w:w="3717" w:type="dxa"/>
          </w:tcPr>
          <w:p w14:paraId="6A084D53" w14:textId="0A3687B2" w:rsidR="003B70B7" w:rsidRPr="00BE345D" w:rsidRDefault="003B70B7" w:rsidP="00882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45D">
              <w:rPr>
                <w:rFonts w:asciiTheme="minorHAnsi" w:hAnsiTheme="minorHAnsi" w:cstheme="minorHAnsi"/>
                <w:sz w:val="22"/>
                <w:szCs w:val="22"/>
              </w:rPr>
              <w:t xml:space="preserve">A01 3601, A02 3601, A03 3601, A05 3601, A06 3601, </w:t>
            </w:r>
            <w:r w:rsidR="003249B3">
              <w:rPr>
                <w:rFonts w:asciiTheme="minorHAnsi" w:hAnsiTheme="minorHAnsi" w:cstheme="minorHAnsi"/>
                <w:sz w:val="22"/>
                <w:szCs w:val="22"/>
              </w:rPr>
              <w:t xml:space="preserve">A07 3601, A08 3601, A09 3601, </w:t>
            </w:r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A19 3601</w:t>
            </w:r>
          </w:p>
        </w:tc>
      </w:tr>
      <w:tr w:rsidR="003B70B7" w:rsidRPr="00BE345D" w14:paraId="4144FC4B" w14:textId="77777777" w:rsidTr="003B70B7">
        <w:tc>
          <w:tcPr>
            <w:tcW w:w="5211" w:type="dxa"/>
          </w:tcPr>
          <w:p w14:paraId="0DFF5D9D" w14:textId="77777777" w:rsidR="003B70B7" w:rsidRPr="00BE345D" w:rsidRDefault="003B70B7" w:rsidP="00882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Habkarton, habosított PVC, telítetlen poliészter gyanta</w:t>
            </w:r>
          </w:p>
        </w:tc>
        <w:tc>
          <w:tcPr>
            <w:tcW w:w="3717" w:type="dxa"/>
          </w:tcPr>
          <w:p w14:paraId="18B70B9B" w14:textId="77777777" w:rsidR="003B70B7" w:rsidRPr="00BE345D" w:rsidRDefault="003B70B7" w:rsidP="00882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45D">
              <w:rPr>
                <w:rFonts w:asciiTheme="minorHAnsi" w:hAnsiTheme="minorHAnsi" w:cstheme="minorHAnsi"/>
                <w:sz w:val="22"/>
                <w:szCs w:val="22"/>
              </w:rPr>
              <w:t>A03 36 01, A86 36 01, A95 36 01</w:t>
            </w:r>
          </w:p>
        </w:tc>
      </w:tr>
    </w:tbl>
    <w:p w14:paraId="0E8FB1ED" w14:textId="77777777" w:rsidR="003B70B7" w:rsidRDefault="003B70B7" w:rsidP="003B70B7">
      <w:pPr>
        <w:spacing w:after="0"/>
      </w:pPr>
    </w:p>
    <w:p w14:paraId="39A97B0F" w14:textId="77777777" w:rsidR="00BE345D" w:rsidRDefault="006076B6" w:rsidP="00BE345D">
      <w:r>
        <w:t>a</w:t>
      </w:r>
      <w:r w:rsidR="00BE345D">
        <w:t xml:space="preserve"> Ktdt.3. paragrafus (6) </w:t>
      </w:r>
      <w:proofErr w:type="spellStart"/>
      <w:r w:rsidR="00BE345D">
        <w:t>bek</w:t>
      </w:r>
      <w:proofErr w:type="spellEnd"/>
      <w:r w:rsidR="00BE345D">
        <w:t>. c, pont</w:t>
      </w:r>
      <w:r w:rsidR="003B70B7">
        <w:t>jában…</w:t>
      </w:r>
      <w:proofErr w:type="gramStart"/>
      <w:r w:rsidR="003B70B7">
        <w:t>…….</w:t>
      </w:r>
      <w:proofErr w:type="gramEnd"/>
      <w:r w:rsidR="003B70B7">
        <w:t>.) alpontjában foglaltak szerint használom fel.</w:t>
      </w:r>
    </w:p>
    <w:p w14:paraId="35E2BD80" w14:textId="77777777" w:rsidR="003B70B7" w:rsidRDefault="003B70B7" w:rsidP="003B70B7">
      <w:pPr>
        <w:spacing w:after="0" w:line="240" w:lineRule="auto"/>
      </w:pPr>
      <w:r>
        <w:t xml:space="preserve">Megj.: c) a </w:t>
      </w:r>
      <w:r w:rsidR="00492FCD">
        <w:t>csomagolóanyagot vagy csomagolási segédanyagot</w:t>
      </w:r>
    </w:p>
    <w:p w14:paraId="568CA32D" w14:textId="77777777" w:rsidR="003B70B7" w:rsidRDefault="003B70B7" w:rsidP="003B70B7">
      <w:pPr>
        <w:spacing w:after="0" w:line="240" w:lineRule="auto"/>
      </w:pPr>
      <w:r>
        <w:tab/>
      </w:r>
      <w:r>
        <w:tab/>
      </w:r>
      <w:proofErr w:type="spellStart"/>
      <w:r>
        <w:t>ca</w:t>
      </w:r>
      <w:proofErr w:type="spellEnd"/>
      <w:r>
        <w:t>) mint annak végfelhasználója nem csomagolás előállítására, vagy</w:t>
      </w:r>
    </w:p>
    <w:p w14:paraId="6C5CE0B8" w14:textId="77777777" w:rsidR="003B70B7" w:rsidRDefault="003B70B7" w:rsidP="003B70B7">
      <w:pPr>
        <w:spacing w:after="0" w:line="240" w:lineRule="auto"/>
      </w:pPr>
      <w:r>
        <w:tab/>
      </w:r>
      <w:r>
        <w:tab/>
      </w:r>
      <w:proofErr w:type="spellStart"/>
      <w:r>
        <w:t>cb</w:t>
      </w:r>
      <w:proofErr w:type="spellEnd"/>
      <w:r>
        <w:t>) más termék előállításához közvetlen anyagként (alapanyagként)</w:t>
      </w:r>
    </w:p>
    <w:p w14:paraId="4225D7D9" w14:textId="77777777" w:rsidR="00F05C31" w:rsidRDefault="00F05C31" w:rsidP="003B70B7">
      <w:pPr>
        <w:spacing w:after="0" w:line="240" w:lineRule="auto"/>
      </w:pPr>
      <w:r>
        <w:t>használ</w:t>
      </w:r>
      <w:r w:rsidR="006076B6">
        <w:t>om</w:t>
      </w:r>
      <w:r>
        <w:t xml:space="preserve"> fel.</w:t>
      </w:r>
    </w:p>
    <w:p w14:paraId="40D673FA" w14:textId="77777777" w:rsidR="003B70B7" w:rsidRDefault="003B70B7" w:rsidP="003B70B7">
      <w:pPr>
        <w:spacing w:after="0" w:line="240" w:lineRule="auto"/>
      </w:pPr>
    </w:p>
    <w:p w14:paraId="7E2C16FB" w14:textId="77777777" w:rsidR="00BE345D" w:rsidRDefault="00BE345D" w:rsidP="00BE345D">
      <w:r>
        <w:t>Cégnév:</w:t>
      </w:r>
      <w:r>
        <w:tab/>
        <w:t>______________________________</w:t>
      </w:r>
    </w:p>
    <w:p w14:paraId="7C7AA13A" w14:textId="31D82DFC" w:rsidR="001D6DD9" w:rsidRDefault="005A0176" w:rsidP="00BE345D">
      <w:r>
        <w:t>Székhely</w:t>
      </w:r>
      <w:r w:rsidR="001D6DD9">
        <w:t>:</w:t>
      </w:r>
      <w:r w:rsidR="001D6DD9">
        <w:tab/>
        <w:t>______________________________</w:t>
      </w:r>
    </w:p>
    <w:p w14:paraId="07882CA1" w14:textId="77777777" w:rsidR="00BE345D" w:rsidRDefault="00BE345D" w:rsidP="00BE345D">
      <w:r>
        <w:t>Adószám:</w:t>
      </w:r>
      <w:r>
        <w:tab/>
        <w:t>______________________________</w:t>
      </w:r>
    </w:p>
    <w:p w14:paraId="3E678F38" w14:textId="6088F9A6" w:rsidR="005A0176" w:rsidRDefault="005A0176" w:rsidP="005A0176">
      <w:r>
        <w:t>E-mail cím:</w:t>
      </w:r>
      <w:r>
        <w:tab/>
        <w:t>______________________________</w:t>
      </w:r>
    </w:p>
    <w:p w14:paraId="0E24C806" w14:textId="77777777" w:rsidR="00BE345D" w:rsidRDefault="00BE345D" w:rsidP="00BE345D"/>
    <w:p w14:paraId="341A561D" w14:textId="77777777" w:rsidR="00BE345D" w:rsidRDefault="00BE345D" w:rsidP="00BE345D"/>
    <w:p w14:paraId="71665865" w14:textId="77777777" w:rsidR="00BE345D" w:rsidRDefault="00BE345D" w:rsidP="00BE3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5FD54B63" w14:textId="0F6E05BB" w:rsidR="00BE345D" w:rsidRDefault="00BE345D" w:rsidP="00BE34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Cégszerű aláírás</w:t>
      </w:r>
    </w:p>
    <w:p w14:paraId="14B9EC69" w14:textId="77777777" w:rsidR="00BE345D" w:rsidRDefault="00BE345D" w:rsidP="00BE345D"/>
    <w:p w14:paraId="3BAF2AA6" w14:textId="77777777" w:rsidR="00BE345D" w:rsidRDefault="00BE345D" w:rsidP="00BE345D">
      <w:r>
        <w:t>Dátum: _______________________________</w:t>
      </w:r>
    </w:p>
    <w:sectPr w:rsidR="00BE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5D"/>
    <w:rsid w:val="000E5B1E"/>
    <w:rsid w:val="00181A70"/>
    <w:rsid w:val="001D6DD9"/>
    <w:rsid w:val="00240065"/>
    <w:rsid w:val="002472ED"/>
    <w:rsid w:val="003249B3"/>
    <w:rsid w:val="003B70B7"/>
    <w:rsid w:val="003C048E"/>
    <w:rsid w:val="00477F2D"/>
    <w:rsid w:val="00492FCD"/>
    <w:rsid w:val="00530AF1"/>
    <w:rsid w:val="005A0176"/>
    <w:rsid w:val="006076B6"/>
    <w:rsid w:val="006D0198"/>
    <w:rsid w:val="00703931"/>
    <w:rsid w:val="00707E03"/>
    <w:rsid w:val="0077038C"/>
    <w:rsid w:val="007C4373"/>
    <w:rsid w:val="00813A65"/>
    <w:rsid w:val="008B7EA5"/>
    <w:rsid w:val="00BE345D"/>
    <w:rsid w:val="00CA5E14"/>
    <w:rsid w:val="00CD53EC"/>
    <w:rsid w:val="00D71A34"/>
    <w:rsid w:val="00E56E5B"/>
    <w:rsid w:val="00E80B7A"/>
    <w:rsid w:val="00F05C31"/>
    <w:rsid w:val="00F74B13"/>
    <w:rsid w:val="00FE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3B13"/>
  <w15:docId w15:val="{B2121E77-166A-4C58-845F-36D66E7B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3C048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styleId="Rcsostblzat">
    <w:name w:val="Table Grid"/>
    <w:basedOn w:val="Normltblzat"/>
    <w:rsid w:val="00BE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VinkPlast Kft.</Company>
  <LinksUpToDate>false</LinksUpToDate>
  <CharactersWithSpaces>1486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Kosár Péter</dc:creator>
  <cp:keywords/>
  <dc:description/>
  <cp:lastModifiedBy>Anita Kovács</cp:lastModifiedBy>
  <cp:revision>3</cp:revision>
  <cp:lastPrinted>2019-11-25T12:48:00Z</cp:lastPrinted>
  <dcterms:created xsi:type="dcterms:W3CDTF">2021-12-08T06:50:00Z</dcterms:created>
  <dcterms:modified xsi:type="dcterms:W3CDTF">2022-12-06T14:31:00Z</dcterms:modified>
  <cp:category/>
</cp:coreProperties>
</file>